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28852">
      <w:pPr>
        <w:rPr>
          <w:rFonts w:hint="default"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74310" cy="7007860"/>
            <wp:effectExtent l="0" t="0" r="2540" b="254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07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101FB5">
      <w:pPr>
        <w:rPr>
          <w:rFonts w:hint="default"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</w:pPr>
    </w:p>
    <w:p w14:paraId="3C9A3191">
      <w:pPr>
        <w:rPr>
          <w:rFonts w:hint="default"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</w:pPr>
      <w:r>
        <w:rPr>
          <w:rFonts w:hint="default"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  <w:t>21 апреля в рамках Всероссийской акции «Чистое поколение» прошла важная встреча — акция «Выбираем жизнь».</w:t>
      </w:r>
    </w:p>
    <w:p w14:paraId="24A49CD7">
      <w:pPr>
        <w:rPr>
          <w:rFonts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</w:pPr>
      <w:r>
        <w:rPr>
          <w:rFonts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  <w:t>В рамках беседы о ЗОЖ, которую провела специалист ДК Галина Любенко, школьники не просто слушали, а активно вовлекались в диалог. Школьники посмотрели мощные социальные ролики и получили буклеты, напоминающие: «Выбери жизнь. Без наркотиков. Без риска. Без страха». Давайте вместе делать правильный выбор!</w:t>
      </w:r>
    </w:p>
    <w:p w14:paraId="73B2F2E3">
      <w:pPr>
        <w:rPr>
          <w:rFonts w:hint="default"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</w:pPr>
    </w:p>
    <w:p w14:paraId="3B8F5EDB">
      <w:pPr>
        <w:rPr>
          <w:rFonts w:hint="default"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74310" cy="7007860"/>
            <wp:effectExtent l="0" t="0" r="2540" b="2540"/>
            <wp:docPr id="3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07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7325" cy="3960495"/>
            <wp:effectExtent l="0" t="0" r="9525" b="1905"/>
            <wp:docPr id="4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60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7325" cy="2960370"/>
            <wp:effectExtent l="0" t="0" r="9525" b="11430"/>
            <wp:docPr id="5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0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7325" cy="2960370"/>
            <wp:effectExtent l="0" t="0" r="9525" b="11430"/>
            <wp:docPr id="6" name="Изображение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0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7325" cy="2960370"/>
            <wp:effectExtent l="0" t="0" r="9525" b="11430"/>
            <wp:docPr id="7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0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E4E55"/>
    <w:rsid w:val="467E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2026-04-22T10:47:00Z</dcterms:created>
  <dc:creator>yakot</dc:creator>
  <cp:lastModifiedBy>yakot</cp:lastModifiedBy>
  <dcterms:modified xsi:type="dcterms:W3CDTF">2026-04-22T10:52:30Z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12B1C11707394293BCCAE3C14B6A3688_11</vt:lpwstr>
  </property>
</Properties>
</file>